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8" w:rsidRDefault="00F2799E" w:rsidP="00D06CF8">
      <w:pPr>
        <w:pStyle w:val="NoSpacing"/>
        <w:rPr>
          <w:sz w:val="28"/>
          <w:szCs w:val="28"/>
        </w:rPr>
      </w:pPr>
      <w:r>
        <w:t>Name: __________________________________</w:t>
      </w:r>
      <w:r w:rsidRPr="00BA24C3">
        <w:rPr>
          <w:sz w:val="28"/>
          <w:szCs w:val="28"/>
        </w:rPr>
        <w:t xml:space="preserve">I can </w:t>
      </w:r>
      <w:r w:rsidR="00D06CF8">
        <w:rPr>
          <w:sz w:val="28"/>
          <w:szCs w:val="28"/>
        </w:rPr>
        <w:t xml:space="preserve">describe the connection between a </w:t>
      </w:r>
    </w:p>
    <w:p w:rsidR="00F2799E" w:rsidRDefault="00D06CF8" w:rsidP="00D06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series</w:t>
      </w:r>
      <w:proofErr w:type="gramEnd"/>
      <w:r>
        <w:rPr>
          <w:sz w:val="28"/>
          <w:szCs w:val="28"/>
        </w:rPr>
        <w:t xml:space="preserve"> of historical events</w:t>
      </w:r>
      <w:r w:rsidR="00F2799E" w:rsidRPr="00BA24C3">
        <w:rPr>
          <w:noProof/>
          <w:sz w:val="28"/>
          <w:szCs w:val="28"/>
        </w:rPr>
        <w:t>.</w:t>
      </w:r>
    </w:p>
    <w:p w:rsidR="00F2799E" w:rsidRPr="00BE2296" w:rsidRDefault="00F2799E" w:rsidP="00F2799E">
      <w:pPr>
        <w:pStyle w:val="NoSpacing"/>
        <w:rPr>
          <w:sz w:val="10"/>
          <w:szCs w:val="10"/>
        </w:rPr>
      </w:pPr>
    </w:p>
    <w:p w:rsidR="00F2799E" w:rsidRDefault="00D06CF8" w:rsidP="00D0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in the chart using details from the passage.</w:t>
      </w:r>
    </w:p>
    <w:p w:rsidR="00D06CF8" w:rsidRPr="00D06CF8" w:rsidRDefault="00D06CF8" w:rsidP="00D06CF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488"/>
      </w:tblGrid>
      <w:tr w:rsidR="00D06CF8" w:rsidTr="00D06CF8">
        <w:tc>
          <w:tcPr>
            <w:tcW w:w="7488" w:type="dxa"/>
          </w:tcPr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06CF8" w:rsidRPr="00D06CF8" w:rsidRDefault="00D06CF8" w:rsidP="00F2799E">
            <w:pPr>
              <w:pStyle w:val="ListParagraph"/>
              <w:ind w:left="0"/>
              <w:rPr>
                <w:b/>
              </w:rPr>
            </w:pPr>
            <w:r w:rsidRPr="00D06CF8">
              <w:rPr>
                <w:b/>
              </w:rPr>
              <w:t xml:space="preserve">What </w:t>
            </w:r>
            <w:r>
              <w:rPr>
                <w:b/>
              </w:rPr>
              <w:t>had to happen before</w:t>
            </w:r>
            <w:r w:rsidRPr="00D06CF8">
              <w:rPr>
                <w:b/>
              </w:rPr>
              <w:t xml:space="preserve"> Ruby Bridges could start going to her new school?</w:t>
            </w:r>
          </w:p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D06CF8" w:rsidTr="00D06CF8">
        <w:tc>
          <w:tcPr>
            <w:tcW w:w="7488" w:type="dxa"/>
          </w:tcPr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06CF8" w:rsidRPr="00D06CF8" w:rsidRDefault="00D06CF8" w:rsidP="00F279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06CF8">
              <w:rPr>
                <w:b/>
                <w:sz w:val="28"/>
                <w:szCs w:val="28"/>
              </w:rPr>
              <w:t>1.</w:t>
            </w:r>
          </w:p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D06CF8" w:rsidTr="00D06CF8">
        <w:tc>
          <w:tcPr>
            <w:tcW w:w="7488" w:type="dxa"/>
          </w:tcPr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06CF8" w:rsidRPr="00D06CF8" w:rsidRDefault="00D06CF8" w:rsidP="00F279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06CF8">
              <w:rPr>
                <w:b/>
                <w:sz w:val="28"/>
                <w:szCs w:val="28"/>
              </w:rPr>
              <w:t>2.</w:t>
            </w:r>
          </w:p>
          <w:p w:rsidR="00D06CF8" w:rsidRDefault="00D06CF8" w:rsidP="00F2799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D06CF8" w:rsidRPr="00402580" w:rsidRDefault="00D06CF8" w:rsidP="00F2799E">
      <w:pPr>
        <w:pStyle w:val="ListParagraph"/>
        <w:ind w:left="1080"/>
        <w:rPr>
          <w:sz w:val="16"/>
          <w:szCs w:val="16"/>
        </w:rPr>
      </w:pPr>
    </w:p>
    <w:p w:rsidR="00F2799E" w:rsidRDefault="00CC0D18" w:rsidP="00F279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is something the people did to get Bridges to stay home and not go to school?</w:t>
      </w:r>
    </w:p>
    <w:p w:rsidR="00F2799E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402580">
        <w:rPr>
          <w:sz w:val="28"/>
          <w:szCs w:val="28"/>
        </w:rPr>
        <w:t xml:space="preserve">. </w:t>
      </w:r>
      <w:r w:rsidR="00CC0D18">
        <w:rPr>
          <w:sz w:val="28"/>
          <w:szCs w:val="28"/>
        </w:rPr>
        <w:t>made her family move to a new city</w:t>
      </w:r>
    </w:p>
    <w:p w:rsidR="00F2799E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CC0D18">
        <w:rPr>
          <w:sz w:val="28"/>
          <w:szCs w:val="28"/>
        </w:rPr>
        <w:t>made threats to hurt her family</w:t>
      </w:r>
    </w:p>
    <w:p w:rsidR="00F2799E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593E07">
        <w:rPr>
          <w:sz w:val="28"/>
          <w:szCs w:val="28"/>
        </w:rPr>
        <w:t>gave her good grades for working hard</w:t>
      </w:r>
    </w:p>
    <w:p w:rsidR="00F2799E" w:rsidRPr="00402580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593E07">
        <w:rPr>
          <w:sz w:val="28"/>
          <w:szCs w:val="28"/>
        </w:rPr>
        <w:t xml:space="preserve">locked the school doors </w:t>
      </w:r>
    </w:p>
    <w:p w:rsidR="00F2799E" w:rsidRPr="00402580" w:rsidRDefault="00873963" w:rsidP="00F27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the events in the order in which they happened after Bridges was allowed to go to school.</w:t>
      </w:r>
    </w:p>
    <w:p w:rsidR="00873963" w:rsidRDefault="00873963" w:rsidP="00873963">
      <w:pPr>
        <w:pStyle w:val="NoSpacing"/>
        <w:ind w:left="720"/>
        <w:rPr>
          <w:sz w:val="28"/>
          <w:szCs w:val="28"/>
        </w:rPr>
      </w:pPr>
    </w:p>
    <w:p w:rsidR="00F2799E" w:rsidRDefault="00873963" w:rsidP="0087396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</w:t>
      </w:r>
      <w:r w:rsidR="0015066B">
        <w:rPr>
          <w:sz w:val="28"/>
          <w:szCs w:val="28"/>
        </w:rPr>
        <w:t xml:space="preserve"> </w:t>
      </w:r>
      <w:r w:rsidR="00181382">
        <w:rPr>
          <w:sz w:val="28"/>
          <w:szCs w:val="28"/>
        </w:rPr>
        <w:t>Bridges met Mrs. Henry.</w:t>
      </w:r>
    </w:p>
    <w:p w:rsidR="00873963" w:rsidRPr="00BE2296" w:rsidRDefault="00873963" w:rsidP="00F2799E">
      <w:pPr>
        <w:pStyle w:val="NoSpacing"/>
        <w:rPr>
          <w:sz w:val="16"/>
          <w:szCs w:val="16"/>
        </w:rPr>
      </w:pPr>
    </w:p>
    <w:p w:rsidR="00F2799E" w:rsidRDefault="00873963" w:rsidP="00F27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181382">
        <w:rPr>
          <w:sz w:val="28"/>
          <w:szCs w:val="28"/>
        </w:rPr>
        <w:t xml:space="preserve"> Bridges went to business school</w:t>
      </w:r>
    </w:p>
    <w:p w:rsidR="00873963" w:rsidRDefault="00873963" w:rsidP="00F2799E">
      <w:pPr>
        <w:pStyle w:val="NoSpacing"/>
        <w:rPr>
          <w:sz w:val="28"/>
          <w:szCs w:val="28"/>
        </w:rPr>
      </w:pPr>
    </w:p>
    <w:p w:rsidR="00873963" w:rsidRDefault="00873963" w:rsidP="00F27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181382">
        <w:rPr>
          <w:sz w:val="28"/>
          <w:szCs w:val="28"/>
        </w:rPr>
        <w:t xml:space="preserve"> Bridges waited in the principal’s office on her first day of school.</w:t>
      </w:r>
    </w:p>
    <w:p w:rsidR="00873963" w:rsidRDefault="00873963" w:rsidP="00F2799E">
      <w:pPr>
        <w:pStyle w:val="NoSpacing"/>
        <w:rPr>
          <w:sz w:val="28"/>
          <w:szCs w:val="28"/>
        </w:rPr>
      </w:pPr>
    </w:p>
    <w:p w:rsidR="00873963" w:rsidRDefault="00873963" w:rsidP="00F27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181382">
        <w:rPr>
          <w:sz w:val="28"/>
          <w:szCs w:val="28"/>
        </w:rPr>
        <w:t xml:space="preserve"> Bridges went</w:t>
      </w:r>
      <w:bookmarkStart w:id="0" w:name="_GoBack"/>
      <w:bookmarkEnd w:id="0"/>
      <w:r w:rsidR="00181382">
        <w:rPr>
          <w:sz w:val="28"/>
          <w:szCs w:val="28"/>
        </w:rPr>
        <w:t xml:space="preserve"> back to her old school to help.</w:t>
      </w:r>
    </w:p>
    <w:p w:rsidR="00873963" w:rsidRPr="00BE2296" w:rsidRDefault="00873963" w:rsidP="00F2799E">
      <w:pPr>
        <w:pStyle w:val="NoSpacing"/>
        <w:rPr>
          <w:sz w:val="16"/>
          <w:szCs w:val="16"/>
        </w:rPr>
      </w:pPr>
    </w:p>
    <w:p w:rsidR="00F2799E" w:rsidRPr="00BE2296" w:rsidRDefault="00F2799E" w:rsidP="00F2799E">
      <w:pPr>
        <w:pStyle w:val="NoSpacing"/>
        <w:rPr>
          <w:sz w:val="8"/>
          <w:szCs w:val="8"/>
        </w:rPr>
      </w:pPr>
    </w:p>
    <w:p w:rsidR="00F2799E" w:rsidRPr="00BC073C" w:rsidRDefault="00CC0D18" w:rsidP="00F2799E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464185</wp:posOffset>
                </wp:positionV>
                <wp:extent cx="6919595" cy="2043430"/>
                <wp:effectExtent l="0" t="0" r="1460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E" w:rsidRDefault="00F2799E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F2799E" w:rsidRDefault="00F2799E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F2799E" w:rsidRDefault="00F2799E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8pt;margin-top:36.55pt;width:544.85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y/LgIAAFE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">
                <v:textbox>
                  <w:txbxContent>
                    <w:p w:rsidR="00F2799E" w:rsidRDefault="00F2799E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F2799E" w:rsidRDefault="00F2799E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</w:t>
                      </w:r>
                    </w:p>
                    <w:p w:rsidR="00F2799E" w:rsidRDefault="00F2799E" w:rsidP="00F2799E"/>
                  </w:txbxContent>
                </v:textbox>
              </v:shape>
            </w:pict>
          </mc:Fallback>
        </mc:AlternateContent>
      </w:r>
      <w:r w:rsidR="00D06CF8">
        <w:rPr>
          <w:i/>
          <w:noProof/>
          <w:sz w:val="28"/>
          <w:szCs w:val="28"/>
        </w:rPr>
        <w:t xml:space="preserve">Explain how </w:t>
      </w:r>
      <w:r w:rsidR="0015066B">
        <w:rPr>
          <w:i/>
          <w:noProof/>
          <w:sz w:val="28"/>
          <w:szCs w:val="28"/>
        </w:rPr>
        <w:t>the events in the passage</w:t>
      </w:r>
      <w:r w:rsidR="00D06CF8">
        <w:rPr>
          <w:i/>
          <w:noProof/>
          <w:sz w:val="28"/>
          <w:szCs w:val="28"/>
        </w:rPr>
        <w:t xml:space="preserve"> hel</w:t>
      </w:r>
      <w:r w:rsidR="0015066B">
        <w:rPr>
          <w:i/>
          <w:noProof/>
          <w:sz w:val="28"/>
          <w:szCs w:val="28"/>
        </w:rPr>
        <w:t>p</w:t>
      </w:r>
      <w:r w:rsidR="00D06CF8">
        <w:rPr>
          <w:i/>
          <w:noProof/>
          <w:sz w:val="28"/>
          <w:szCs w:val="28"/>
        </w:rPr>
        <w:t xml:space="preserve"> all children today to have a chance for a better education</w:t>
      </w:r>
      <w:r w:rsidR="00F2799E">
        <w:rPr>
          <w:i/>
          <w:sz w:val="28"/>
          <w:szCs w:val="28"/>
        </w:rPr>
        <w:t>.</w:t>
      </w:r>
      <w:r w:rsidR="00D06CF8">
        <w:rPr>
          <w:i/>
          <w:sz w:val="28"/>
          <w:szCs w:val="28"/>
        </w:rPr>
        <w:t xml:space="preserve"> </w:t>
      </w:r>
    </w:p>
    <w:p w:rsidR="00BC073C" w:rsidRPr="00BC073C" w:rsidRDefault="00BC073C" w:rsidP="00BE2296">
      <w:pPr>
        <w:rPr>
          <w:i/>
          <w:noProof/>
          <w:sz w:val="28"/>
          <w:szCs w:val="28"/>
        </w:rPr>
      </w:pPr>
    </w:p>
    <w:sectPr w:rsidR="00BC073C" w:rsidRPr="00BC073C" w:rsidSect="004025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FB"/>
    <w:multiLevelType w:val="hybridMultilevel"/>
    <w:tmpl w:val="83AE2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439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022EA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12111"/>
    <w:multiLevelType w:val="hybridMultilevel"/>
    <w:tmpl w:val="53F8D6BC"/>
    <w:lvl w:ilvl="0" w:tplc="5C083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035FE7"/>
    <w:rsid w:val="000C7E6C"/>
    <w:rsid w:val="00103E4A"/>
    <w:rsid w:val="0015066B"/>
    <w:rsid w:val="00181382"/>
    <w:rsid w:val="00392CB2"/>
    <w:rsid w:val="00583C83"/>
    <w:rsid w:val="00593E07"/>
    <w:rsid w:val="00873963"/>
    <w:rsid w:val="008A1D15"/>
    <w:rsid w:val="00A00FF6"/>
    <w:rsid w:val="00A32BE9"/>
    <w:rsid w:val="00A564E2"/>
    <w:rsid w:val="00AD6AE5"/>
    <w:rsid w:val="00BA24C3"/>
    <w:rsid w:val="00BC073C"/>
    <w:rsid w:val="00BE2296"/>
    <w:rsid w:val="00C529CA"/>
    <w:rsid w:val="00CC0D18"/>
    <w:rsid w:val="00D06CF8"/>
    <w:rsid w:val="00EC232D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  <w:style w:type="table" w:styleId="TableGrid">
    <w:name w:val="Table Grid"/>
    <w:basedOn w:val="TableNormal"/>
    <w:uiPriority w:val="59"/>
    <w:rsid w:val="00D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  <w:style w:type="table" w:styleId="TableGrid">
    <w:name w:val="Table Grid"/>
    <w:basedOn w:val="TableNormal"/>
    <w:uiPriority w:val="59"/>
    <w:rsid w:val="00D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7015-FB2F-401C-AEA5-85196B4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8</cp:revision>
  <cp:lastPrinted>2012-01-06T13:05:00Z</cp:lastPrinted>
  <dcterms:created xsi:type="dcterms:W3CDTF">2012-01-06T19:03:00Z</dcterms:created>
  <dcterms:modified xsi:type="dcterms:W3CDTF">2012-01-06T19:10:00Z</dcterms:modified>
</cp:coreProperties>
</file>